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6DBC" w14:textId="77777777" w:rsidR="004D609B" w:rsidRDefault="004D609B" w:rsidP="004B4AA3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0224EB35" w14:textId="4C3B7EFB" w:rsidR="00D55382" w:rsidRDefault="00724A1A" w:rsidP="00724A1A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724A1A">
        <w:rPr>
          <w:rFonts w:ascii="Calibri" w:hAnsi="Calibri" w:cs="Calibri"/>
          <w:b/>
          <w:bCs/>
          <w:sz w:val="28"/>
          <w:szCs w:val="28"/>
        </w:rPr>
        <w:t xml:space="preserve">Celý Krumlov bude žít pivem, </w:t>
      </w:r>
      <w:r w:rsidR="004C1273">
        <w:rPr>
          <w:rFonts w:ascii="Calibri" w:hAnsi="Calibri" w:cs="Calibri"/>
          <w:b/>
          <w:bCs/>
          <w:sz w:val="28"/>
          <w:szCs w:val="28"/>
        </w:rPr>
        <w:t>centrem pivních slavností</w:t>
      </w:r>
      <w:r w:rsidRPr="00724A1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C1273">
        <w:rPr>
          <w:rFonts w:ascii="Calibri" w:hAnsi="Calibri" w:cs="Calibri"/>
          <w:b/>
          <w:bCs/>
          <w:sz w:val="28"/>
          <w:szCs w:val="28"/>
        </w:rPr>
        <w:t>se stane</w:t>
      </w:r>
      <w:r w:rsidRPr="00724A1A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Port</w:t>
      </w:r>
      <w:r w:rsidRPr="00724A1A">
        <w:rPr>
          <w:rFonts w:ascii="Calibri" w:hAnsi="Calibri" w:cs="Calibri"/>
          <w:b/>
          <w:bCs/>
          <w:sz w:val="28"/>
          <w:szCs w:val="28"/>
        </w:rPr>
        <w:t xml:space="preserve"> 1560</w:t>
      </w:r>
    </w:p>
    <w:p w14:paraId="4BE71C6D" w14:textId="77777777" w:rsidR="00724A1A" w:rsidRDefault="00724A1A" w:rsidP="00724A1A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37915DD" w14:textId="6E15CAAF" w:rsidR="00594E83" w:rsidRPr="00594E83" w:rsidRDefault="00E05C8E" w:rsidP="00594E83">
      <w:pPr>
        <w:spacing w:after="0"/>
        <w:jc w:val="both"/>
        <w:rPr>
          <w:rFonts w:ascii="Calibri" w:hAnsi="Calibri" w:cs="Calibri"/>
          <w:b/>
          <w:bCs/>
        </w:rPr>
      </w:pPr>
      <w:r w:rsidRPr="008905F5">
        <w:rPr>
          <w:rFonts w:ascii="Calibri" w:hAnsi="Calibri" w:cs="Calibri"/>
        </w:rPr>
        <w:t xml:space="preserve">Český Krumlov, </w:t>
      </w:r>
      <w:r w:rsidR="00FD3834">
        <w:rPr>
          <w:rFonts w:ascii="Calibri" w:hAnsi="Calibri" w:cs="Calibri"/>
        </w:rPr>
        <w:t>14</w:t>
      </w:r>
      <w:r w:rsidRPr="008905F5">
        <w:rPr>
          <w:rFonts w:ascii="Calibri" w:hAnsi="Calibri" w:cs="Calibri"/>
        </w:rPr>
        <w:t xml:space="preserve">. </w:t>
      </w:r>
      <w:r w:rsidR="00FC15C7">
        <w:rPr>
          <w:rFonts w:ascii="Calibri" w:hAnsi="Calibri" w:cs="Calibri"/>
        </w:rPr>
        <w:t>května</w:t>
      </w:r>
      <w:r w:rsidRPr="008905F5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 xml:space="preserve">5 </w:t>
      </w:r>
      <w:r w:rsidRPr="008905F5">
        <w:rPr>
          <w:rFonts w:ascii="Calibri" w:hAnsi="Calibri" w:cs="Calibri"/>
        </w:rPr>
        <w:t>–</w:t>
      </w:r>
      <w:r w:rsidR="00B6537C">
        <w:rPr>
          <w:rFonts w:ascii="Calibri" w:hAnsi="Calibri" w:cs="Calibri"/>
        </w:rPr>
        <w:t xml:space="preserve"> </w:t>
      </w:r>
      <w:r w:rsidR="00594E83" w:rsidRPr="00594E83">
        <w:rPr>
          <w:rFonts w:ascii="Calibri" w:hAnsi="Calibri" w:cs="Calibri"/>
          <w:b/>
          <w:bCs/>
        </w:rPr>
        <w:t>Chcete ochutnat to nejlepší pivo z Českého Krumlova a jeho nejbližšího okolí? Přij</w:t>
      </w:r>
      <w:r w:rsidR="004C1273">
        <w:rPr>
          <w:rFonts w:ascii="Calibri" w:hAnsi="Calibri" w:cs="Calibri"/>
          <w:b/>
          <w:bCs/>
        </w:rPr>
        <w:t>e</w:t>
      </w:r>
      <w:r w:rsidR="00594E83" w:rsidRPr="00594E83">
        <w:rPr>
          <w:rFonts w:ascii="Calibri" w:hAnsi="Calibri" w:cs="Calibri"/>
          <w:b/>
          <w:bCs/>
        </w:rPr>
        <w:t xml:space="preserve">ďte se podívat na to, jak se pivo vařilo v minulosti a jak se vaří dnes, ochutnejte náš národní poklad z dvaceti vybraných pivovarů, pobavte se na koncertě, zkrátka – užijte si pivo se vším, co k němu patří. </w:t>
      </w:r>
    </w:p>
    <w:p w14:paraId="774871DC" w14:textId="77777777" w:rsidR="00594E83" w:rsidRPr="00594E83" w:rsidRDefault="00594E83" w:rsidP="00594E83">
      <w:pPr>
        <w:spacing w:after="0"/>
        <w:jc w:val="both"/>
        <w:rPr>
          <w:rFonts w:ascii="Calibri" w:hAnsi="Calibri" w:cs="Calibri"/>
        </w:rPr>
      </w:pPr>
    </w:p>
    <w:p w14:paraId="3F06FE78" w14:textId="29DA131A" w:rsidR="00594E83" w:rsidRDefault="00594E83" w:rsidP="00594E83">
      <w:pPr>
        <w:spacing w:after="0"/>
        <w:jc w:val="both"/>
        <w:rPr>
          <w:rFonts w:ascii="Calibri" w:hAnsi="Calibri" w:cs="Calibri"/>
        </w:rPr>
      </w:pPr>
      <w:r w:rsidRPr="00594E83">
        <w:rPr>
          <w:rFonts w:ascii="Calibri" w:hAnsi="Calibri" w:cs="Calibri"/>
          <w:i/>
          <w:iCs/>
        </w:rPr>
        <w:t xml:space="preserve">„Chtěl bych všechny pozvat do Českého Krumlova na Festival piva. </w:t>
      </w:r>
      <w:r w:rsidR="004C1273">
        <w:rPr>
          <w:rFonts w:ascii="Calibri" w:hAnsi="Calibri" w:cs="Calibri"/>
          <w:i/>
          <w:iCs/>
        </w:rPr>
        <w:t>V</w:t>
      </w:r>
      <w:r w:rsidRPr="00594E83">
        <w:rPr>
          <w:rFonts w:ascii="Calibri" w:hAnsi="Calibri" w:cs="Calibri"/>
          <w:i/>
          <w:iCs/>
        </w:rPr>
        <w:t xml:space="preserve"> rámci pivní túry </w:t>
      </w:r>
      <w:r w:rsidR="004C1273">
        <w:rPr>
          <w:rFonts w:ascii="Calibri" w:hAnsi="Calibri" w:cs="Calibri"/>
          <w:i/>
          <w:iCs/>
        </w:rPr>
        <w:t xml:space="preserve">se můžete projít </w:t>
      </w:r>
      <w:r w:rsidRPr="00594E83">
        <w:rPr>
          <w:rFonts w:ascii="Calibri" w:hAnsi="Calibri" w:cs="Calibri"/>
          <w:i/>
          <w:iCs/>
        </w:rPr>
        <w:t xml:space="preserve">po místních podnicích, ochutnat to nejlepší pivo z regionu nebo si zajít na </w:t>
      </w:r>
      <w:proofErr w:type="spellStart"/>
      <w:r w:rsidRPr="00594E83">
        <w:rPr>
          <w:rFonts w:ascii="Calibri" w:hAnsi="Calibri" w:cs="Calibri"/>
          <w:i/>
          <w:iCs/>
        </w:rPr>
        <w:t>grilovačku</w:t>
      </w:r>
      <w:proofErr w:type="spellEnd"/>
      <w:r w:rsidRPr="00594E83">
        <w:rPr>
          <w:rFonts w:ascii="Calibri" w:hAnsi="Calibri" w:cs="Calibri"/>
          <w:i/>
          <w:iCs/>
        </w:rPr>
        <w:t xml:space="preserve"> či koncert při západu slunce,“</w:t>
      </w:r>
      <w:r w:rsidRPr="00594E83">
        <w:rPr>
          <w:rFonts w:ascii="Calibri" w:hAnsi="Calibri" w:cs="Calibri"/>
        </w:rPr>
        <w:t xml:space="preserve"> říká ředitel centra </w:t>
      </w:r>
      <w:r>
        <w:rPr>
          <w:rFonts w:ascii="Calibri" w:hAnsi="Calibri" w:cs="Calibri"/>
        </w:rPr>
        <w:t>Port 1560</w:t>
      </w:r>
      <w:r w:rsidRPr="00594E83">
        <w:rPr>
          <w:rFonts w:ascii="Calibri" w:hAnsi="Calibri" w:cs="Calibri"/>
        </w:rPr>
        <w:t xml:space="preserve"> Miroslav Březina. Vrcholem festivalu bude Den regionálních pivovarů, při kterém bude možné ochutnat speciály z více než desítky lokálních pivovarů, včetně možnosti setkat se s jejich sládky</w:t>
      </w:r>
      <w:r w:rsidR="004C1273">
        <w:rPr>
          <w:rFonts w:ascii="Calibri" w:hAnsi="Calibri" w:cs="Calibri"/>
        </w:rPr>
        <w:t>, poslechnout si víc o jednotlivých recepturách</w:t>
      </w:r>
      <w:r w:rsidRPr="00594E83">
        <w:rPr>
          <w:rFonts w:ascii="Calibri" w:hAnsi="Calibri" w:cs="Calibri"/>
        </w:rPr>
        <w:t xml:space="preserve">. </w:t>
      </w:r>
      <w:r w:rsidR="004C1273">
        <w:rPr>
          <w:rFonts w:ascii="Calibri" w:hAnsi="Calibri" w:cs="Calibri"/>
        </w:rPr>
        <w:t xml:space="preserve">S tím, jak se pivo vařilo, s jeho českokrumlovskou historií je </w:t>
      </w:r>
      <w:r w:rsidR="00185483">
        <w:rPr>
          <w:rFonts w:ascii="Calibri" w:hAnsi="Calibri" w:cs="Calibri"/>
        </w:rPr>
        <w:t xml:space="preserve">pak </w:t>
      </w:r>
      <w:r w:rsidR="004C1273">
        <w:rPr>
          <w:rFonts w:ascii="Calibri" w:hAnsi="Calibri" w:cs="Calibri"/>
        </w:rPr>
        <w:t>možné se seznámit v nejoblíbenější ze stálých expozic</w:t>
      </w:r>
      <w:r w:rsidRPr="00594E8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Portu</w:t>
      </w:r>
      <w:r w:rsidRPr="00594E83">
        <w:rPr>
          <w:rFonts w:ascii="Calibri" w:hAnsi="Calibri" w:cs="Calibri"/>
        </w:rPr>
        <w:t xml:space="preserve"> 1560 zvané </w:t>
      </w:r>
      <w:r w:rsidR="00FD3834">
        <w:rPr>
          <w:rFonts w:ascii="Calibri" w:hAnsi="Calibri" w:cs="Calibri"/>
        </w:rPr>
        <w:t>Práce</w:t>
      </w:r>
      <w:r w:rsidRPr="00594E83">
        <w:rPr>
          <w:rFonts w:ascii="Calibri" w:hAnsi="Calibri" w:cs="Calibri"/>
        </w:rPr>
        <w:t>.</w:t>
      </w:r>
    </w:p>
    <w:p w14:paraId="2DF2C587" w14:textId="77777777" w:rsidR="00594E83" w:rsidRDefault="00594E83" w:rsidP="00594E83">
      <w:pPr>
        <w:spacing w:after="0"/>
        <w:jc w:val="both"/>
        <w:rPr>
          <w:rFonts w:ascii="Calibri" w:hAnsi="Calibri" w:cs="Calibri"/>
        </w:rPr>
      </w:pPr>
    </w:p>
    <w:p w14:paraId="066F5FF9" w14:textId="6E0619E8" w:rsidR="00594E83" w:rsidRPr="000C6DB4" w:rsidRDefault="00594E83" w:rsidP="00594E83">
      <w:pPr>
        <w:spacing w:after="0"/>
        <w:rPr>
          <w:rFonts w:ascii="Calibri" w:hAnsi="Calibri" w:cs="Calibri"/>
          <w:b/>
          <w:bCs/>
        </w:rPr>
      </w:pPr>
      <w:r w:rsidRPr="000C6DB4">
        <w:rPr>
          <w:rFonts w:ascii="Calibri" w:hAnsi="Calibri" w:cs="Calibri"/>
          <w:b/>
          <w:bCs/>
        </w:rPr>
        <w:t xml:space="preserve">Středobodem Festivalu piva je </w:t>
      </w:r>
      <w:r w:rsidR="00811762">
        <w:rPr>
          <w:rFonts w:ascii="Calibri" w:hAnsi="Calibri" w:cs="Calibri"/>
          <w:b/>
          <w:bCs/>
        </w:rPr>
        <w:t>Port</w:t>
      </w:r>
      <w:r w:rsidRPr="000C6DB4">
        <w:rPr>
          <w:rFonts w:ascii="Calibri" w:hAnsi="Calibri" w:cs="Calibri"/>
          <w:b/>
          <w:bCs/>
        </w:rPr>
        <w:t xml:space="preserve"> 1560</w:t>
      </w:r>
    </w:p>
    <w:p w14:paraId="79C17F83" w14:textId="64C485C4" w:rsidR="00594E83" w:rsidRPr="000C6DB4" w:rsidRDefault="00594E83" w:rsidP="00594E83">
      <w:pPr>
        <w:spacing w:after="0"/>
        <w:rPr>
          <w:rFonts w:ascii="Calibri" w:hAnsi="Calibri" w:cs="Calibri"/>
        </w:rPr>
      </w:pPr>
      <w:r w:rsidRPr="000C6DB4">
        <w:rPr>
          <w:rFonts w:ascii="Calibri" w:hAnsi="Calibri" w:cs="Calibri"/>
        </w:rPr>
        <w:t xml:space="preserve">V pátek 17. května odstartuje festival </w:t>
      </w:r>
      <w:r w:rsidR="00A23465" w:rsidRPr="000C6DB4">
        <w:rPr>
          <w:rFonts w:ascii="Calibri" w:hAnsi="Calibri" w:cs="Calibri"/>
        </w:rPr>
        <w:t>na nádvoří</w:t>
      </w:r>
      <w:r w:rsidRPr="000C6DB4">
        <w:rPr>
          <w:rFonts w:ascii="Calibri" w:hAnsi="Calibri" w:cs="Calibri"/>
        </w:rPr>
        <w:t xml:space="preserve"> </w:t>
      </w:r>
      <w:r w:rsidR="00185483">
        <w:rPr>
          <w:rFonts w:ascii="Calibri" w:hAnsi="Calibri" w:cs="Calibri"/>
        </w:rPr>
        <w:t>centra</w:t>
      </w:r>
      <w:r w:rsidRPr="000C6DB4">
        <w:rPr>
          <w:rFonts w:ascii="Calibri" w:hAnsi="Calibri" w:cs="Calibri"/>
        </w:rPr>
        <w:t xml:space="preserve"> </w:t>
      </w:r>
      <w:r w:rsidR="00811762">
        <w:rPr>
          <w:rFonts w:ascii="Calibri" w:hAnsi="Calibri" w:cs="Calibri"/>
        </w:rPr>
        <w:t>Port</w:t>
      </w:r>
      <w:r w:rsidRPr="000C6DB4">
        <w:rPr>
          <w:rFonts w:ascii="Calibri" w:hAnsi="Calibri" w:cs="Calibri"/>
        </w:rPr>
        <w:t xml:space="preserve"> 1560. </w:t>
      </w:r>
      <w:r w:rsidR="00185483">
        <w:rPr>
          <w:rFonts w:ascii="Calibri" w:hAnsi="Calibri" w:cs="Calibri"/>
        </w:rPr>
        <w:t>T</w:t>
      </w:r>
      <w:r w:rsidRPr="000C6DB4">
        <w:rPr>
          <w:rFonts w:ascii="Calibri" w:hAnsi="Calibri" w:cs="Calibri"/>
        </w:rPr>
        <w:t xml:space="preserve">ěšit </w:t>
      </w:r>
      <w:r w:rsidR="00185483">
        <w:rPr>
          <w:rFonts w:ascii="Calibri" w:hAnsi="Calibri" w:cs="Calibri"/>
        </w:rPr>
        <w:t xml:space="preserve">se můžete </w:t>
      </w:r>
      <w:r w:rsidRPr="000C6DB4">
        <w:rPr>
          <w:rFonts w:ascii="Calibri" w:hAnsi="Calibri" w:cs="Calibri"/>
        </w:rPr>
        <w:t xml:space="preserve">na komentované prohlídky, hudbu, pivní soutěže a samozřejmě – na pivo! V průběhu dvou týdnů budete mít možnost ochutnat i piva bez alkoholu nebo třeba řemeslná piva a </w:t>
      </w:r>
      <w:proofErr w:type="spellStart"/>
      <w:r w:rsidRPr="000C6DB4">
        <w:rPr>
          <w:rFonts w:ascii="Calibri" w:hAnsi="Calibri" w:cs="Calibri"/>
        </w:rPr>
        <w:t>šestichodové</w:t>
      </w:r>
      <w:proofErr w:type="spellEnd"/>
      <w:r w:rsidRPr="000C6DB4">
        <w:rPr>
          <w:rFonts w:ascii="Calibri" w:hAnsi="Calibri" w:cs="Calibri"/>
        </w:rPr>
        <w:t xml:space="preserve"> degustační menu v Pivovarské restauraci. </w:t>
      </w:r>
      <w:r w:rsidR="00185483">
        <w:rPr>
          <w:rFonts w:ascii="Calibri" w:hAnsi="Calibri" w:cs="Calibri"/>
        </w:rPr>
        <w:t>Program si můžete zpestřit projížďkou</w:t>
      </w:r>
      <w:r w:rsidRPr="000C6DB4">
        <w:rPr>
          <w:rFonts w:ascii="Calibri" w:hAnsi="Calibri" w:cs="Calibri"/>
        </w:rPr>
        <w:t xml:space="preserve"> po </w:t>
      </w:r>
      <w:r w:rsidR="00185483" w:rsidRPr="000C6DB4">
        <w:rPr>
          <w:rFonts w:ascii="Calibri" w:hAnsi="Calibri" w:cs="Calibri"/>
        </w:rPr>
        <w:t>Vltavě</w:t>
      </w:r>
      <w:r w:rsidR="00185483">
        <w:rPr>
          <w:rFonts w:ascii="Calibri" w:hAnsi="Calibri" w:cs="Calibri"/>
        </w:rPr>
        <w:t xml:space="preserve"> – na</w:t>
      </w:r>
      <w:r w:rsidRPr="000C6DB4">
        <w:rPr>
          <w:rFonts w:ascii="Calibri" w:hAnsi="Calibri" w:cs="Calibri"/>
        </w:rPr>
        <w:t xml:space="preserve"> voru do historického centra města. </w:t>
      </w:r>
      <w:r w:rsidRPr="00811762">
        <w:rPr>
          <w:rFonts w:ascii="Calibri" w:hAnsi="Calibri" w:cs="Calibri"/>
          <w:i/>
          <w:iCs/>
        </w:rPr>
        <w:t xml:space="preserve">„Pojďte na túru do českokrumlovských lokálů, pivnic a hospůdek, ochutnejte skvělá piva a užijte si atmosféru tradičních i moderních podniků. </w:t>
      </w:r>
      <w:r w:rsidR="00185483">
        <w:rPr>
          <w:rFonts w:ascii="Calibri" w:hAnsi="Calibri" w:cs="Calibri"/>
          <w:i/>
          <w:iCs/>
        </w:rPr>
        <w:t>K</w:t>
      </w:r>
      <w:r w:rsidRPr="00811762">
        <w:rPr>
          <w:rFonts w:ascii="Calibri" w:hAnsi="Calibri" w:cs="Calibri"/>
          <w:i/>
          <w:iCs/>
        </w:rPr>
        <w:t xml:space="preserve">e každému prvnímu pivu dostane </w:t>
      </w:r>
      <w:r w:rsidR="00185483">
        <w:rPr>
          <w:rFonts w:ascii="Calibri" w:hAnsi="Calibri" w:cs="Calibri"/>
          <w:i/>
          <w:iCs/>
        </w:rPr>
        <w:t xml:space="preserve">navíc </w:t>
      </w:r>
      <w:r w:rsidRPr="00811762">
        <w:rPr>
          <w:rFonts w:ascii="Calibri" w:hAnsi="Calibri" w:cs="Calibri"/>
          <w:i/>
          <w:iCs/>
        </w:rPr>
        <w:t>druhé zdarma,“</w:t>
      </w:r>
      <w:r w:rsidRPr="000C6DB4">
        <w:rPr>
          <w:rFonts w:ascii="Calibri" w:hAnsi="Calibri" w:cs="Calibri"/>
        </w:rPr>
        <w:t xml:space="preserve"> láká návštěvníky ředitel </w:t>
      </w:r>
      <w:r w:rsidR="00811762">
        <w:rPr>
          <w:rFonts w:ascii="Calibri" w:hAnsi="Calibri" w:cs="Calibri"/>
        </w:rPr>
        <w:t>Portu</w:t>
      </w:r>
      <w:r w:rsidRPr="000C6DB4">
        <w:rPr>
          <w:rFonts w:ascii="Calibri" w:hAnsi="Calibri" w:cs="Calibri"/>
        </w:rPr>
        <w:t>.</w:t>
      </w:r>
    </w:p>
    <w:p w14:paraId="0F45BD4D" w14:textId="77777777" w:rsidR="00594E83" w:rsidRPr="000C6DB4" w:rsidRDefault="00594E83" w:rsidP="00594E83">
      <w:pPr>
        <w:spacing w:after="0"/>
        <w:rPr>
          <w:rFonts w:ascii="Calibri" w:hAnsi="Calibri" w:cs="Calibri"/>
        </w:rPr>
      </w:pPr>
    </w:p>
    <w:p w14:paraId="0CDC7211" w14:textId="2E962D60" w:rsidR="00594E83" w:rsidRPr="000C6DB4" w:rsidRDefault="00594E83" w:rsidP="00594E83">
      <w:pPr>
        <w:spacing w:after="0"/>
        <w:rPr>
          <w:rFonts w:ascii="Calibri" w:hAnsi="Calibri" w:cs="Calibri"/>
        </w:rPr>
      </w:pPr>
      <w:r w:rsidRPr="000C6DB4">
        <w:rPr>
          <w:rFonts w:ascii="Calibri" w:hAnsi="Calibri" w:cs="Calibri"/>
        </w:rPr>
        <w:t xml:space="preserve">Na 21. května je připravená soutěž pro čtyřčlenné týmy, které si kromě piva užijí i zábavu při přebírání chmele nebo slepé degustaci piva. V pondělí 26. května </w:t>
      </w:r>
      <w:r w:rsidR="00185483">
        <w:rPr>
          <w:rFonts w:ascii="Calibri" w:hAnsi="Calibri" w:cs="Calibri"/>
        </w:rPr>
        <w:t>láká Port</w:t>
      </w:r>
      <w:r w:rsidR="00185483" w:rsidRPr="000C6DB4">
        <w:rPr>
          <w:rFonts w:ascii="Calibri" w:hAnsi="Calibri" w:cs="Calibri"/>
        </w:rPr>
        <w:t xml:space="preserve"> 1560</w:t>
      </w:r>
      <w:r w:rsidR="00185483">
        <w:rPr>
          <w:rFonts w:ascii="Calibri" w:hAnsi="Calibri" w:cs="Calibri"/>
        </w:rPr>
        <w:t xml:space="preserve"> na komentovanou prohlídku svých stálých expozic. V jejich rámci zjistíte víc o životě místního měšťanstva, </w:t>
      </w:r>
      <w:r w:rsidRPr="000C6DB4">
        <w:rPr>
          <w:rFonts w:ascii="Calibri" w:hAnsi="Calibri" w:cs="Calibri"/>
        </w:rPr>
        <w:t>dozvíte</w:t>
      </w:r>
      <w:r w:rsidR="00185483">
        <w:rPr>
          <w:rFonts w:ascii="Calibri" w:hAnsi="Calibri" w:cs="Calibri"/>
        </w:rPr>
        <w:t xml:space="preserve"> se</w:t>
      </w:r>
      <w:r w:rsidRPr="000C6DB4">
        <w:rPr>
          <w:rFonts w:ascii="Calibri" w:hAnsi="Calibri" w:cs="Calibri"/>
        </w:rPr>
        <w:t xml:space="preserve">, </w:t>
      </w:r>
      <w:r w:rsidR="00185483">
        <w:rPr>
          <w:rFonts w:ascii="Calibri" w:hAnsi="Calibri" w:cs="Calibri"/>
        </w:rPr>
        <w:t xml:space="preserve">víc o rekonstrukci centra, která mu vynesla cenu Stavba </w:t>
      </w:r>
      <w:r w:rsidRPr="000C6DB4">
        <w:rPr>
          <w:rFonts w:ascii="Calibri" w:hAnsi="Calibri" w:cs="Calibri"/>
        </w:rPr>
        <w:t xml:space="preserve">roku 2024 </w:t>
      </w:r>
      <w:r w:rsidR="00185483">
        <w:rPr>
          <w:rFonts w:ascii="Calibri" w:hAnsi="Calibri" w:cs="Calibri"/>
        </w:rPr>
        <w:t>i o tom, co chystá do budoucna</w:t>
      </w:r>
      <w:r w:rsidRPr="000C6DB4">
        <w:rPr>
          <w:rFonts w:ascii="Calibri" w:hAnsi="Calibri" w:cs="Calibri"/>
        </w:rPr>
        <w:t xml:space="preserve">. Celý festival vyvrcholí 30. května Dnem regionálních pivovarů na </w:t>
      </w:r>
      <w:r w:rsidR="00386886">
        <w:rPr>
          <w:rFonts w:ascii="Calibri" w:hAnsi="Calibri" w:cs="Calibri"/>
        </w:rPr>
        <w:t>p</w:t>
      </w:r>
      <w:r w:rsidRPr="000C6DB4">
        <w:rPr>
          <w:rFonts w:ascii="Calibri" w:hAnsi="Calibri" w:cs="Calibri"/>
        </w:rPr>
        <w:t xml:space="preserve">ivovarském nádvoří </w:t>
      </w:r>
      <w:r w:rsidR="00185483">
        <w:rPr>
          <w:rFonts w:ascii="Calibri" w:hAnsi="Calibri" w:cs="Calibri"/>
        </w:rPr>
        <w:t xml:space="preserve">přímo </w:t>
      </w:r>
      <w:r w:rsidRPr="000C6DB4">
        <w:rPr>
          <w:rFonts w:ascii="Calibri" w:hAnsi="Calibri" w:cs="Calibri"/>
        </w:rPr>
        <w:t>v</w:t>
      </w:r>
      <w:r w:rsidR="00386886">
        <w:rPr>
          <w:rFonts w:ascii="Calibri" w:hAnsi="Calibri" w:cs="Calibri"/>
        </w:rPr>
        <w:t xml:space="preserve"> areálu </w:t>
      </w:r>
      <w:r w:rsidR="00811762">
        <w:rPr>
          <w:rFonts w:ascii="Calibri" w:hAnsi="Calibri" w:cs="Calibri"/>
        </w:rPr>
        <w:t>Port</w:t>
      </w:r>
      <w:r w:rsidR="00185483">
        <w:rPr>
          <w:rFonts w:ascii="Calibri" w:hAnsi="Calibri" w:cs="Calibri"/>
        </w:rPr>
        <w:t>u</w:t>
      </w:r>
      <w:r w:rsidRPr="000C6DB4">
        <w:rPr>
          <w:rFonts w:ascii="Calibri" w:hAnsi="Calibri" w:cs="Calibri"/>
        </w:rPr>
        <w:t xml:space="preserve"> 1560. Do programu jsou </w:t>
      </w:r>
      <w:r w:rsidR="00185483">
        <w:rPr>
          <w:rFonts w:ascii="Calibri" w:hAnsi="Calibri" w:cs="Calibri"/>
        </w:rPr>
        <w:t>kromě</w:t>
      </w:r>
      <w:r w:rsidRPr="000C6DB4">
        <w:rPr>
          <w:rFonts w:ascii="Calibri" w:hAnsi="Calibri" w:cs="Calibri"/>
        </w:rPr>
        <w:t xml:space="preserve"> setkání se sládky regionálních pivovarů, degustac</w:t>
      </w:r>
      <w:r w:rsidR="00185483">
        <w:rPr>
          <w:rFonts w:ascii="Calibri" w:hAnsi="Calibri" w:cs="Calibri"/>
        </w:rPr>
        <w:t>í</w:t>
      </w:r>
      <w:r w:rsidRPr="000C6DB4">
        <w:rPr>
          <w:rFonts w:ascii="Calibri" w:hAnsi="Calibri" w:cs="Calibri"/>
        </w:rPr>
        <w:t>, soutěž</w:t>
      </w:r>
      <w:r w:rsidR="00185483">
        <w:rPr>
          <w:rFonts w:ascii="Calibri" w:hAnsi="Calibri" w:cs="Calibri"/>
        </w:rPr>
        <w:t>í</w:t>
      </w:r>
      <w:r w:rsidRPr="000C6DB4">
        <w:rPr>
          <w:rFonts w:ascii="Calibri" w:hAnsi="Calibri" w:cs="Calibri"/>
        </w:rPr>
        <w:t xml:space="preserve"> a koncert</w:t>
      </w:r>
      <w:r w:rsidR="00386886">
        <w:rPr>
          <w:rFonts w:ascii="Calibri" w:hAnsi="Calibri" w:cs="Calibri"/>
        </w:rPr>
        <w:t>ů zařazeny i aktivity pro děti</w:t>
      </w:r>
      <w:r w:rsidRPr="000C6DB4">
        <w:rPr>
          <w:rFonts w:ascii="Calibri" w:hAnsi="Calibri" w:cs="Calibri"/>
        </w:rPr>
        <w:t>.</w:t>
      </w:r>
    </w:p>
    <w:p w14:paraId="0010C12F" w14:textId="77777777" w:rsidR="00594E83" w:rsidRPr="000C6DB4" w:rsidRDefault="00594E83" w:rsidP="00594E83">
      <w:pPr>
        <w:spacing w:after="0"/>
        <w:rPr>
          <w:rFonts w:ascii="Calibri" w:hAnsi="Calibri" w:cs="Calibri"/>
        </w:rPr>
      </w:pPr>
    </w:p>
    <w:p w14:paraId="1DCFE03C" w14:textId="77777777" w:rsidR="00594E83" w:rsidRPr="004B5ABD" w:rsidRDefault="00594E83" w:rsidP="00594E83">
      <w:pPr>
        <w:spacing w:after="0"/>
        <w:rPr>
          <w:rFonts w:ascii="Calibri" w:hAnsi="Calibri" w:cs="Calibri"/>
          <w:b/>
          <w:bCs/>
        </w:rPr>
      </w:pPr>
      <w:r w:rsidRPr="004B5ABD">
        <w:rPr>
          <w:rFonts w:ascii="Calibri" w:hAnsi="Calibri" w:cs="Calibri"/>
          <w:b/>
          <w:bCs/>
        </w:rPr>
        <w:t>Pivní pas pro soutěživé milovníky zlatého moku</w:t>
      </w:r>
    </w:p>
    <w:p w14:paraId="4ADA29D0" w14:textId="5B5CC00F" w:rsidR="00594E83" w:rsidRPr="000C6DB4" w:rsidRDefault="00594E83" w:rsidP="00594E83">
      <w:pPr>
        <w:spacing w:after="0"/>
        <w:rPr>
          <w:rFonts w:ascii="Calibri" w:hAnsi="Calibri" w:cs="Calibri"/>
        </w:rPr>
      </w:pPr>
      <w:r w:rsidRPr="000C6DB4">
        <w:rPr>
          <w:rFonts w:ascii="Calibri" w:hAnsi="Calibri" w:cs="Calibri"/>
        </w:rPr>
        <w:t xml:space="preserve">Pro prvních 500 pivních poutníků je tu zdarma připravený Pivní pas, do kterého můžete sbírat samolepky z podniků, které navštívíte. A když jich do 30. května nasbíráte aspoň </w:t>
      </w:r>
      <w:r w:rsidR="00FD3834">
        <w:rPr>
          <w:rFonts w:ascii="Calibri" w:hAnsi="Calibri" w:cs="Calibri"/>
        </w:rPr>
        <w:t>12</w:t>
      </w:r>
      <w:r w:rsidRPr="000C6DB4">
        <w:rPr>
          <w:rFonts w:ascii="Calibri" w:hAnsi="Calibri" w:cs="Calibri"/>
        </w:rPr>
        <w:t xml:space="preserve">, dostanete v infocentru </w:t>
      </w:r>
      <w:r w:rsidR="00811762">
        <w:rPr>
          <w:rFonts w:ascii="Calibri" w:hAnsi="Calibri" w:cs="Calibri"/>
        </w:rPr>
        <w:t>Portu</w:t>
      </w:r>
      <w:r w:rsidRPr="000C6DB4">
        <w:rPr>
          <w:rFonts w:ascii="Calibri" w:hAnsi="Calibri" w:cs="Calibri"/>
        </w:rPr>
        <w:t xml:space="preserve"> 1560 malý dárek! </w:t>
      </w:r>
      <w:r w:rsidRPr="00811762">
        <w:rPr>
          <w:rFonts w:ascii="Calibri" w:hAnsi="Calibri" w:cs="Calibri"/>
          <w:i/>
          <w:iCs/>
        </w:rPr>
        <w:t xml:space="preserve">„S Pivním pasem ochutnáte ta nejlepší piva z </w:t>
      </w:r>
      <w:r w:rsidR="000C6DB4" w:rsidRPr="00811762">
        <w:rPr>
          <w:rFonts w:ascii="Calibri" w:hAnsi="Calibri" w:cs="Calibri"/>
          <w:i/>
          <w:iCs/>
        </w:rPr>
        <w:t>regionu,</w:t>
      </w:r>
      <w:r w:rsidRPr="00811762">
        <w:rPr>
          <w:rFonts w:ascii="Calibri" w:hAnsi="Calibri" w:cs="Calibri"/>
          <w:i/>
          <w:iCs/>
        </w:rPr>
        <w:t xml:space="preserve"> a navíc máte k jedné návštěvě vybrané expozice druhý vstup zdarma,“ </w:t>
      </w:r>
      <w:r w:rsidRPr="000C6DB4">
        <w:rPr>
          <w:rFonts w:ascii="Calibri" w:hAnsi="Calibri" w:cs="Calibri"/>
        </w:rPr>
        <w:t xml:space="preserve">vyjmenovává ředitel centra </w:t>
      </w:r>
      <w:r w:rsidR="00811762">
        <w:rPr>
          <w:rFonts w:ascii="Calibri" w:hAnsi="Calibri" w:cs="Calibri"/>
        </w:rPr>
        <w:t>Port</w:t>
      </w:r>
      <w:r w:rsidRPr="000C6DB4">
        <w:rPr>
          <w:rFonts w:ascii="Calibri" w:hAnsi="Calibri" w:cs="Calibri"/>
        </w:rPr>
        <w:t xml:space="preserve"> 1560 Miroslav Březina. </w:t>
      </w:r>
    </w:p>
    <w:p w14:paraId="24CE879F" w14:textId="1ABB892C" w:rsidR="00594E83" w:rsidRPr="000C6DB4" w:rsidRDefault="00594E83" w:rsidP="00594E83">
      <w:pPr>
        <w:spacing w:after="0"/>
        <w:rPr>
          <w:rFonts w:ascii="Calibri" w:hAnsi="Calibri" w:cs="Calibri"/>
        </w:rPr>
      </w:pPr>
      <w:r w:rsidRPr="000C6DB4">
        <w:rPr>
          <w:rFonts w:ascii="Calibri" w:hAnsi="Calibri" w:cs="Calibri"/>
        </w:rPr>
        <w:t xml:space="preserve">Seznam podniků zapojených do Festivalu piva najdete </w:t>
      </w:r>
      <w:hyperlink r:id="rId11" w:history="1">
        <w:r w:rsidRPr="004B5ABD">
          <w:rPr>
            <w:rStyle w:val="Hypertextovodkaz"/>
            <w:rFonts w:ascii="Calibri" w:hAnsi="Calibri" w:cs="Calibri"/>
          </w:rPr>
          <w:t>zde</w:t>
        </w:r>
      </w:hyperlink>
      <w:r w:rsidRPr="000C6DB4">
        <w:rPr>
          <w:rFonts w:ascii="Calibri" w:hAnsi="Calibri" w:cs="Calibri"/>
        </w:rPr>
        <w:t>.</w:t>
      </w:r>
    </w:p>
    <w:p w14:paraId="7E4BC7E7" w14:textId="77777777" w:rsidR="00594E83" w:rsidRDefault="00594E83" w:rsidP="00594E83">
      <w:pPr>
        <w:spacing w:after="0"/>
        <w:rPr>
          <w:rFonts w:ascii="Calibri" w:hAnsi="Calibri" w:cs="Calibri"/>
          <w:b/>
          <w:bCs/>
        </w:rPr>
      </w:pPr>
    </w:p>
    <w:p w14:paraId="6AAC0FFF" w14:textId="2235A01A" w:rsidR="006B34DB" w:rsidRPr="006B34DB" w:rsidRDefault="006B34DB" w:rsidP="000C6DB4">
      <w:pPr>
        <w:spacing w:after="0"/>
        <w:jc w:val="center"/>
        <w:rPr>
          <w:rFonts w:ascii="Calibri" w:hAnsi="Calibri" w:cs="Calibri"/>
          <w:b/>
          <w:bCs/>
        </w:rPr>
      </w:pPr>
      <w:r w:rsidRPr="006B34DB">
        <w:rPr>
          <w:rFonts w:ascii="Symbol" w:eastAsia="Symbol" w:hAnsi="Symbol" w:cs="Symbol"/>
          <w:b/>
          <w:bCs/>
        </w:rPr>
        <w:t>###</w:t>
      </w:r>
    </w:p>
    <w:p w14:paraId="54FE4357" w14:textId="77777777" w:rsidR="006B34DB" w:rsidRDefault="006B34DB" w:rsidP="004B4AA3">
      <w:pPr>
        <w:spacing w:after="0"/>
        <w:jc w:val="both"/>
        <w:rPr>
          <w:rFonts w:ascii="Calibri" w:hAnsi="Calibri" w:cs="Calibri"/>
        </w:rPr>
      </w:pPr>
    </w:p>
    <w:p w14:paraId="6F1F080A" w14:textId="77777777" w:rsidR="0074664B" w:rsidRDefault="0074664B" w:rsidP="004B4AA3">
      <w:pPr>
        <w:spacing w:after="0"/>
        <w:jc w:val="both"/>
        <w:rPr>
          <w:rFonts w:ascii="Calibri" w:hAnsi="Calibri" w:cs="Calibri"/>
        </w:rPr>
      </w:pPr>
    </w:p>
    <w:p w14:paraId="35D29707" w14:textId="77777777" w:rsidR="0074664B" w:rsidRDefault="0074664B" w:rsidP="004B4AA3">
      <w:pPr>
        <w:spacing w:after="0"/>
        <w:jc w:val="both"/>
        <w:rPr>
          <w:rFonts w:ascii="Calibri" w:hAnsi="Calibri" w:cs="Calibri"/>
        </w:rPr>
      </w:pPr>
    </w:p>
    <w:p w14:paraId="5FDE2F49" w14:textId="77777777" w:rsidR="0074664B" w:rsidRPr="00AB23D4" w:rsidRDefault="0074664B" w:rsidP="004B4AA3">
      <w:pPr>
        <w:spacing w:after="0"/>
        <w:jc w:val="both"/>
        <w:rPr>
          <w:rFonts w:ascii="Calibri" w:hAnsi="Calibri" w:cs="Calibri"/>
        </w:rPr>
      </w:pPr>
    </w:p>
    <w:p w14:paraId="1593C927" w14:textId="77777777" w:rsidR="00C45F03" w:rsidRDefault="00C45F03" w:rsidP="004B4AA3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19D1D8F" w14:textId="3933DC36" w:rsidR="006B34DB" w:rsidRDefault="006B34DB" w:rsidP="004B4AA3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Kontakt pro média:</w:t>
      </w:r>
    </w:p>
    <w:p w14:paraId="49C23175" w14:textId="27BA0568" w:rsidR="006B34DB" w:rsidRPr="006B34DB" w:rsidRDefault="006B34DB" w:rsidP="004B4AA3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6B34DB">
        <w:rPr>
          <w:rFonts w:ascii="Calibri" w:hAnsi="Calibri" w:cs="Calibri"/>
          <w:sz w:val="18"/>
          <w:szCs w:val="18"/>
        </w:rPr>
        <w:t xml:space="preserve">Hedvika Přibová </w:t>
      </w:r>
    </w:p>
    <w:p w14:paraId="4D1EA29B" w14:textId="3ED86BAE" w:rsidR="006B34DB" w:rsidRPr="006B34DB" w:rsidRDefault="006B34DB" w:rsidP="004B4AA3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6B34DB">
        <w:rPr>
          <w:rFonts w:ascii="Calibri" w:hAnsi="Calibri" w:cs="Calibri"/>
          <w:sz w:val="18"/>
          <w:szCs w:val="18"/>
        </w:rPr>
        <w:t xml:space="preserve">Phoenix </w:t>
      </w:r>
      <w:proofErr w:type="spellStart"/>
      <w:r w:rsidRPr="006B34DB">
        <w:rPr>
          <w:rFonts w:ascii="Calibri" w:hAnsi="Calibri" w:cs="Calibri"/>
          <w:sz w:val="18"/>
          <w:szCs w:val="18"/>
        </w:rPr>
        <w:t>Communication</w:t>
      </w:r>
      <w:proofErr w:type="spellEnd"/>
      <w:r w:rsidRPr="006B34DB">
        <w:rPr>
          <w:rFonts w:ascii="Calibri" w:hAnsi="Calibri" w:cs="Calibri"/>
          <w:sz w:val="18"/>
          <w:szCs w:val="18"/>
        </w:rPr>
        <w:t xml:space="preserve"> a.s.</w:t>
      </w:r>
    </w:p>
    <w:p w14:paraId="30A85ECA" w14:textId="7BE5C08C" w:rsidR="006B34DB" w:rsidRPr="006B34DB" w:rsidRDefault="006B34DB" w:rsidP="004B4AA3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6B34DB">
        <w:rPr>
          <w:rFonts w:ascii="Calibri" w:hAnsi="Calibri" w:cs="Calibri"/>
          <w:sz w:val="18"/>
          <w:szCs w:val="18"/>
        </w:rPr>
        <w:t>Opletalova 918/7</w:t>
      </w:r>
    </w:p>
    <w:p w14:paraId="29347652" w14:textId="71C3D27B" w:rsidR="006B34DB" w:rsidRPr="006B34DB" w:rsidRDefault="006B34DB" w:rsidP="004B4AA3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6B34DB">
        <w:rPr>
          <w:rFonts w:ascii="Calibri" w:hAnsi="Calibri" w:cs="Calibri"/>
          <w:sz w:val="18"/>
          <w:szCs w:val="18"/>
        </w:rPr>
        <w:t>110 00 Praha 1</w:t>
      </w:r>
    </w:p>
    <w:p w14:paraId="309586C9" w14:textId="3C8C13E1" w:rsidR="006B34DB" w:rsidRPr="006B34DB" w:rsidRDefault="006B34DB" w:rsidP="004B4AA3">
      <w:pPr>
        <w:spacing w:after="0"/>
        <w:jc w:val="both"/>
        <w:rPr>
          <w:rFonts w:ascii="Calibri" w:hAnsi="Calibri" w:cs="Calibri"/>
          <w:sz w:val="18"/>
          <w:szCs w:val="18"/>
        </w:rPr>
      </w:pPr>
      <w:hyperlink r:id="rId12" w:history="1">
        <w:r w:rsidRPr="006B34DB">
          <w:rPr>
            <w:rStyle w:val="Hypertextovodkaz"/>
            <w:rFonts w:ascii="Calibri" w:hAnsi="Calibri" w:cs="Calibri"/>
            <w:sz w:val="18"/>
            <w:szCs w:val="18"/>
          </w:rPr>
          <w:t>hedvika@phoenixcom.cz</w:t>
        </w:r>
      </w:hyperlink>
    </w:p>
    <w:p w14:paraId="7BB096A1" w14:textId="3A4AA2B0" w:rsidR="006B34DB" w:rsidRPr="006B34DB" w:rsidRDefault="006B34DB" w:rsidP="004B4AA3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6B34DB">
        <w:rPr>
          <w:rFonts w:ascii="Calibri" w:hAnsi="Calibri" w:cs="Calibri"/>
          <w:sz w:val="18"/>
          <w:szCs w:val="18"/>
        </w:rPr>
        <w:t>+420 774 273 821</w:t>
      </w:r>
    </w:p>
    <w:p w14:paraId="5E31126B" w14:textId="77777777" w:rsidR="006B34DB" w:rsidRDefault="006B34DB" w:rsidP="004B4AA3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4F14B32" w14:textId="2B5104C7" w:rsidR="00AB23D4" w:rsidRPr="006B34DB" w:rsidRDefault="004E47E5" w:rsidP="004B4AA3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  <w:r w:rsidRPr="006B34DB">
        <w:rPr>
          <w:rFonts w:ascii="Calibri" w:hAnsi="Calibri" w:cs="Calibri"/>
          <w:b/>
          <w:bCs/>
          <w:sz w:val="18"/>
          <w:szCs w:val="18"/>
        </w:rPr>
        <w:t>O centru PORT 1560</w:t>
      </w:r>
    </w:p>
    <w:p w14:paraId="0DA76209" w14:textId="675BA6CD" w:rsidR="007F1978" w:rsidRPr="006B34DB" w:rsidRDefault="00F4647D" w:rsidP="004B4AA3">
      <w:pPr>
        <w:jc w:val="both"/>
        <w:rPr>
          <w:rFonts w:ascii="Calibri" w:hAnsi="Calibri" w:cs="Calibri"/>
          <w:sz w:val="18"/>
          <w:szCs w:val="18"/>
        </w:rPr>
      </w:pPr>
      <w:r w:rsidRPr="006B34DB">
        <w:rPr>
          <w:rFonts w:ascii="Calibri" w:hAnsi="Calibri" w:cs="Calibri"/>
          <w:sz w:val="18"/>
          <w:szCs w:val="18"/>
        </w:rPr>
        <w:t>P</w:t>
      </w:r>
      <w:r>
        <w:rPr>
          <w:rFonts w:ascii="Calibri" w:hAnsi="Calibri" w:cs="Calibri"/>
          <w:sz w:val="18"/>
          <w:szCs w:val="18"/>
        </w:rPr>
        <w:t>ORT</w:t>
      </w:r>
      <w:r w:rsidRPr="006B34DB">
        <w:rPr>
          <w:rFonts w:ascii="Calibri" w:hAnsi="Calibri" w:cs="Calibri"/>
          <w:sz w:val="18"/>
          <w:szCs w:val="18"/>
        </w:rPr>
        <w:t xml:space="preserve"> </w:t>
      </w:r>
      <w:r w:rsidR="004E47E5" w:rsidRPr="006B34DB">
        <w:rPr>
          <w:rFonts w:ascii="Calibri" w:hAnsi="Calibri" w:cs="Calibri"/>
          <w:sz w:val="18"/>
          <w:szCs w:val="18"/>
        </w:rPr>
        <w:t>1560 je nové kulturní a společenské centrum Českého Krumlova vybudované v</w:t>
      </w:r>
      <w:r w:rsidR="00870D54" w:rsidRPr="006B34DB">
        <w:rPr>
          <w:rFonts w:ascii="Calibri" w:hAnsi="Calibri" w:cs="Calibri"/>
          <w:sz w:val="18"/>
          <w:szCs w:val="18"/>
        </w:rPr>
        <w:t> revitalizované části</w:t>
      </w:r>
      <w:r w:rsidR="004E47E5" w:rsidRPr="006B34DB">
        <w:rPr>
          <w:rFonts w:ascii="Calibri" w:hAnsi="Calibri" w:cs="Calibri"/>
          <w:sz w:val="18"/>
          <w:szCs w:val="18"/>
        </w:rPr>
        <w:t xml:space="preserve"> areálu bývalého </w:t>
      </w:r>
      <w:r w:rsidR="006A1F68" w:rsidRPr="00807100">
        <w:rPr>
          <w:rFonts w:ascii="Calibri" w:hAnsi="Calibri" w:cs="Calibri"/>
          <w:sz w:val="18"/>
          <w:szCs w:val="18"/>
        </w:rPr>
        <w:t>schwarzenbersk</w:t>
      </w:r>
      <w:r w:rsidR="006A1F68">
        <w:rPr>
          <w:rFonts w:ascii="Calibri" w:hAnsi="Calibri" w:cs="Calibri"/>
          <w:sz w:val="18"/>
          <w:szCs w:val="18"/>
        </w:rPr>
        <w:t>ého</w:t>
      </w:r>
      <w:r w:rsidR="006A1F68" w:rsidRPr="00807100">
        <w:rPr>
          <w:rFonts w:ascii="Calibri" w:hAnsi="Calibri" w:cs="Calibri"/>
          <w:sz w:val="18"/>
          <w:szCs w:val="18"/>
        </w:rPr>
        <w:t xml:space="preserve"> </w:t>
      </w:r>
      <w:r w:rsidR="004E47E5" w:rsidRPr="006B34DB">
        <w:rPr>
          <w:rFonts w:ascii="Calibri" w:hAnsi="Calibri" w:cs="Calibri"/>
          <w:sz w:val="18"/>
          <w:szCs w:val="18"/>
        </w:rPr>
        <w:t>pivovaru.</w:t>
      </w:r>
      <w:r w:rsidR="007F1978" w:rsidRPr="006B34DB">
        <w:rPr>
          <w:rFonts w:ascii="Calibri" w:hAnsi="Calibri" w:cs="Calibri"/>
          <w:sz w:val="18"/>
          <w:szCs w:val="18"/>
        </w:rPr>
        <w:t xml:space="preserve"> </w:t>
      </w:r>
      <w:r w:rsidR="006B7C72" w:rsidRPr="006B34DB">
        <w:rPr>
          <w:rFonts w:ascii="Calibri" w:hAnsi="Calibri" w:cs="Calibri"/>
          <w:sz w:val="18"/>
          <w:szCs w:val="18"/>
        </w:rPr>
        <w:t>Jihočeskému</w:t>
      </w:r>
      <w:r w:rsidR="00870D54" w:rsidRPr="006B34DB">
        <w:rPr>
          <w:rFonts w:ascii="Calibri" w:hAnsi="Calibri" w:cs="Calibri"/>
          <w:sz w:val="18"/>
          <w:szCs w:val="18"/>
        </w:rPr>
        <w:t xml:space="preserve"> </w:t>
      </w:r>
      <w:r w:rsidR="006B7C72" w:rsidRPr="006B34DB">
        <w:rPr>
          <w:rFonts w:ascii="Calibri" w:hAnsi="Calibri" w:cs="Calibri"/>
          <w:sz w:val="18"/>
          <w:szCs w:val="18"/>
        </w:rPr>
        <w:t xml:space="preserve">regionu a všem, místním i turistům, nabízí </w:t>
      </w:r>
      <w:r w:rsidR="00870D54" w:rsidRPr="006B34DB">
        <w:rPr>
          <w:rFonts w:ascii="Calibri" w:hAnsi="Calibri" w:cs="Calibri"/>
          <w:sz w:val="18"/>
          <w:szCs w:val="18"/>
        </w:rPr>
        <w:t xml:space="preserve">příležitost </w:t>
      </w:r>
      <w:r w:rsidR="0051010C" w:rsidRPr="006B34DB">
        <w:rPr>
          <w:rFonts w:ascii="Calibri" w:hAnsi="Calibri" w:cs="Calibri"/>
          <w:sz w:val="18"/>
          <w:szCs w:val="18"/>
        </w:rPr>
        <w:t>smyslupln</w:t>
      </w:r>
      <w:r w:rsidR="0055791E">
        <w:rPr>
          <w:rFonts w:ascii="Calibri" w:hAnsi="Calibri" w:cs="Calibri"/>
          <w:sz w:val="18"/>
          <w:szCs w:val="18"/>
        </w:rPr>
        <w:t>ě</w:t>
      </w:r>
      <w:r w:rsidR="0051010C" w:rsidRPr="006B34DB">
        <w:rPr>
          <w:rFonts w:ascii="Calibri" w:hAnsi="Calibri" w:cs="Calibri"/>
          <w:sz w:val="18"/>
          <w:szCs w:val="18"/>
        </w:rPr>
        <w:t xml:space="preserve"> tráv</w:t>
      </w:r>
      <w:r w:rsidR="0055791E">
        <w:rPr>
          <w:rFonts w:ascii="Calibri" w:hAnsi="Calibri" w:cs="Calibri"/>
          <w:sz w:val="18"/>
          <w:szCs w:val="18"/>
        </w:rPr>
        <w:t>it</w:t>
      </w:r>
      <w:r w:rsidR="0051010C" w:rsidRPr="006B34DB">
        <w:rPr>
          <w:rFonts w:ascii="Calibri" w:hAnsi="Calibri" w:cs="Calibri"/>
          <w:sz w:val="18"/>
          <w:szCs w:val="18"/>
        </w:rPr>
        <w:t xml:space="preserve"> vol</w:t>
      </w:r>
      <w:r w:rsidR="0055791E">
        <w:rPr>
          <w:rFonts w:ascii="Calibri" w:hAnsi="Calibri" w:cs="Calibri"/>
          <w:sz w:val="18"/>
          <w:szCs w:val="18"/>
        </w:rPr>
        <w:t>ný</w:t>
      </w:r>
      <w:r w:rsidR="0051010C" w:rsidRPr="006B34DB">
        <w:rPr>
          <w:rFonts w:ascii="Calibri" w:hAnsi="Calibri" w:cs="Calibri"/>
          <w:sz w:val="18"/>
          <w:szCs w:val="18"/>
        </w:rPr>
        <w:t xml:space="preserve"> čas v rekonstruovaných budovách, nových expozicích, ale i na nádvoří areálu a v přilehlé pivovarské zahradě.</w:t>
      </w:r>
      <w:r w:rsidR="006B34DB" w:rsidRPr="006B34DB">
        <w:rPr>
          <w:rFonts w:ascii="Calibri" w:hAnsi="Calibri" w:cs="Calibri"/>
          <w:sz w:val="18"/>
          <w:szCs w:val="18"/>
        </w:rPr>
        <w:t xml:space="preserve"> Společnost Centrum Český Krumlov</w:t>
      </w:r>
      <w:r w:rsidR="008D4934">
        <w:rPr>
          <w:rFonts w:ascii="Calibri" w:hAnsi="Calibri" w:cs="Calibri"/>
          <w:sz w:val="18"/>
          <w:szCs w:val="18"/>
        </w:rPr>
        <w:t xml:space="preserve"> a.s.</w:t>
      </w:r>
      <w:r w:rsidR="006B34DB" w:rsidRPr="006B34DB">
        <w:rPr>
          <w:rFonts w:ascii="Calibri" w:hAnsi="Calibri" w:cs="Calibri"/>
          <w:sz w:val="18"/>
          <w:szCs w:val="18"/>
        </w:rPr>
        <w:t xml:space="preserve"> zpřístupnila historický areál a jednu z dominant města návštěvníkům na jaře roku 2024 poprvé po </w:t>
      </w:r>
      <w:r w:rsidR="008D4934">
        <w:rPr>
          <w:rFonts w:ascii="Calibri" w:hAnsi="Calibri" w:cs="Calibri"/>
          <w:sz w:val="18"/>
          <w:szCs w:val="18"/>
        </w:rPr>
        <w:t xml:space="preserve">více než </w:t>
      </w:r>
      <w:r w:rsidR="006B34DB" w:rsidRPr="006B34DB">
        <w:rPr>
          <w:rFonts w:ascii="Calibri" w:hAnsi="Calibri" w:cs="Calibri"/>
          <w:sz w:val="18"/>
          <w:szCs w:val="18"/>
        </w:rPr>
        <w:t>40 letech.</w:t>
      </w:r>
      <w:r w:rsidR="008D4934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PORT </w:t>
      </w:r>
      <w:r w:rsidR="008D4934">
        <w:rPr>
          <w:rFonts w:ascii="Calibri" w:hAnsi="Calibri" w:cs="Calibri"/>
          <w:sz w:val="18"/>
          <w:szCs w:val="18"/>
        </w:rPr>
        <w:t xml:space="preserve">1560 se na vás těší. </w:t>
      </w:r>
    </w:p>
    <w:p w14:paraId="6F1A9FAA" w14:textId="651B286F" w:rsidR="0051010C" w:rsidRDefault="0051010C" w:rsidP="004B4AA3">
      <w:pPr>
        <w:jc w:val="both"/>
        <w:rPr>
          <w:rFonts w:ascii="Calibri" w:hAnsi="Calibri" w:cs="Calibri"/>
        </w:rPr>
      </w:pPr>
    </w:p>
    <w:p w14:paraId="6937CE08" w14:textId="4B8A09F5" w:rsidR="006B7C72" w:rsidRPr="006B7C72" w:rsidRDefault="006B7C72" w:rsidP="004B4AA3">
      <w:pPr>
        <w:jc w:val="both"/>
        <w:rPr>
          <w:rFonts w:ascii="Calibri" w:hAnsi="Calibri" w:cs="Calibri"/>
        </w:rPr>
      </w:pPr>
    </w:p>
    <w:p w14:paraId="4B58E715" w14:textId="34DF7365" w:rsidR="004E47E5" w:rsidRPr="004E47E5" w:rsidRDefault="004E47E5" w:rsidP="004B4AA3">
      <w:pPr>
        <w:jc w:val="both"/>
        <w:rPr>
          <w:rFonts w:ascii="Calibri" w:hAnsi="Calibri" w:cs="Calibri"/>
          <w:b/>
          <w:bCs/>
        </w:rPr>
      </w:pPr>
    </w:p>
    <w:p w14:paraId="6204A669" w14:textId="297B6B30" w:rsidR="004E47E5" w:rsidRPr="004E47E5" w:rsidRDefault="004E47E5" w:rsidP="004B4AA3">
      <w:pPr>
        <w:spacing w:after="0"/>
        <w:jc w:val="both"/>
        <w:rPr>
          <w:rFonts w:ascii="Calibri" w:hAnsi="Calibri" w:cs="Calibri"/>
          <w:b/>
          <w:bCs/>
        </w:rPr>
      </w:pPr>
    </w:p>
    <w:sectPr w:rsidR="004E47E5" w:rsidRPr="004E47E5" w:rsidSect="00FB20B8">
      <w:headerReference w:type="default" r:id="rId13"/>
      <w:headerReference w:type="first" r:id="rId14"/>
      <w:pgSz w:w="11906" w:h="16838"/>
      <w:pgMar w:top="426" w:right="991" w:bottom="567" w:left="851" w:header="19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030F" w14:textId="77777777" w:rsidR="0089194B" w:rsidRDefault="0089194B" w:rsidP="00641AB4">
      <w:pPr>
        <w:spacing w:after="0" w:line="240" w:lineRule="auto"/>
      </w:pPr>
      <w:r>
        <w:separator/>
      </w:r>
    </w:p>
  </w:endnote>
  <w:endnote w:type="continuationSeparator" w:id="0">
    <w:p w14:paraId="30705142" w14:textId="77777777" w:rsidR="0089194B" w:rsidRDefault="0089194B" w:rsidP="00641AB4">
      <w:pPr>
        <w:spacing w:after="0" w:line="240" w:lineRule="auto"/>
      </w:pPr>
      <w:r>
        <w:continuationSeparator/>
      </w:r>
    </w:p>
  </w:endnote>
  <w:endnote w:type="continuationNotice" w:id="1">
    <w:p w14:paraId="32A22651" w14:textId="77777777" w:rsidR="0089194B" w:rsidRDefault="008919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2AC1E" w14:textId="77777777" w:rsidR="0089194B" w:rsidRDefault="0089194B" w:rsidP="00641AB4">
      <w:pPr>
        <w:spacing w:after="0" w:line="240" w:lineRule="auto"/>
      </w:pPr>
      <w:r>
        <w:separator/>
      </w:r>
    </w:p>
  </w:footnote>
  <w:footnote w:type="continuationSeparator" w:id="0">
    <w:p w14:paraId="7FB7A6B8" w14:textId="77777777" w:rsidR="0089194B" w:rsidRDefault="0089194B" w:rsidP="00641AB4">
      <w:pPr>
        <w:spacing w:after="0" w:line="240" w:lineRule="auto"/>
      </w:pPr>
      <w:r>
        <w:continuationSeparator/>
      </w:r>
    </w:p>
  </w:footnote>
  <w:footnote w:type="continuationNotice" w:id="1">
    <w:p w14:paraId="36B64B97" w14:textId="77777777" w:rsidR="0089194B" w:rsidRDefault="008919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947D" w14:textId="3E40BDA7" w:rsidR="00BF6220" w:rsidRDefault="00BF6220">
    <w:pPr>
      <w:pStyle w:val="Zhlav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4B8889B" wp14:editId="5E06EC63">
          <wp:simplePos x="0" y="0"/>
          <wp:positionH relativeFrom="page">
            <wp:align>center</wp:align>
          </wp:positionH>
          <wp:positionV relativeFrom="paragraph">
            <wp:posOffset>-752475</wp:posOffset>
          </wp:positionV>
          <wp:extent cx="1224000" cy="612000"/>
          <wp:effectExtent l="0" t="0" r="0" b="0"/>
          <wp:wrapTight wrapText="bothSides">
            <wp:wrapPolygon edited="0">
              <wp:start x="0" y="0"/>
              <wp:lineTo x="0" y="20860"/>
              <wp:lineTo x="21185" y="20860"/>
              <wp:lineTo x="21185" y="0"/>
              <wp:lineTo x="0" y="0"/>
            </wp:wrapPolygon>
          </wp:wrapTight>
          <wp:docPr id="1140233469" name="Picture 2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090204" name="Picture 2" descr="Obsah obrázku Písmo, symbol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0D1A" w14:textId="63025308" w:rsidR="00BF6220" w:rsidRDefault="009A05C6" w:rsidP="009A05C6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6B383E15" wp14:editId="1DE90312">
          <wp:simplePos x="0" y="0"/>
          <wp:positionH relativeFrom="column">
            <wp:posOffset>5133340</wp:posOffset>
          </wp:positionH>
          <wp:positionV relativeFrom="paragraph">
            <wp:posOffset>-798195</wp:posOffset>
          </wp:positionV>
          <wp:extent cx="993140" cy="956945"/>
          <wp:effectExtent l="0" t="0" r="0" b="0"/>
          <wp:wrapSquare wrapText="bothSides"/>
          <wp:docPr id="436102480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754913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40" cy="9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10D8"/>
    <w:multiLevelType w:val="multilevel"/>
    <w:tmpl w:val="E6A2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F013E9"/>
    <w:multiLevelType w:val="hybridMultilevel"/>
    <w:tmpl w:val="B7AA696E"/>
    <w:lvl w:ilvl="0" w:tplc="461AE0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84D2A"/>
    <w:multiLevelType w:val="hybridMultilevel"/>
    <w:tmpl w:val="DDC2019C"/>
    <w:lvl w:ilvl="0" w:tplc="AC5A89A4">
      <w:start w:val="10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157609">
    <w:abstractNumId w:val="1"/>
  </w:num>
  <w:num w:numId="2" w16cid:durableId="1837764377">
    <w:abstractNumId w:val="2"/>
  </w:num>
  <w:num w:numId="3" w16cid:durableId="10685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A9"/>
    <w:rsid w:val="0000420F"/>
    <w:rsid w:val="00004E94"/>
    <w:rsid w:val="0004375B"/>
    <w:rsid w:val="000568AD"/>
    <w:rsid w:val="00070A84"/>
    <w:rsid w:val="00080CBD"/>
    <w:rsid w:val="0008241E"/>
    <w:rsid w:val="0008390E"/>
    <w:rsid w:val="0008416D"/>
    <w:rsid w:val="00091932"/>
    <w:rsid w:val="000A2A3B"/>
    <w:rsid w:val="000C2EA4"/>
    <w:rsid w:val="000C5A39"/>
    <w:rsid w:val="000C6DB4"/>
    <w:rsid w:val="000E1CF8"/>
    <w:rsid w:val="000E59BD"/>
    <w:rsid w:val="001043F2"/>
    <w:rsid w:val="00106DF9"/>
    <w:rsid w:val="0011231E"/>
    <w:rsid w:val="00120912"/>
    <w:rsid w:val="001337AC"/>
    <w:rsid w:val="00142E00"/>
    <w:rsid w:val="00143E84"/>
    <w:rsid w:val="00157F78"/>
    <w:rsid w:val="00163384"/>
    <w:rsid w:val="0016585E"/>
    <w:rsid w:val="00185483"/>
    <w:rsid w:val="001B1D69"/>
    <w:rsid w:val="001B7EDD"/>
    <w:rsid w:val="001C661B"/>
    <w:rsid w:val="001D1634"/>
    <w:rsid w:val="001D70FB"/>
    <w:rsid w:val="001E392D"/>
    <w:rsid w:val="00207757"/>
    <w:rsid w:val="0022209E"/>
    <w:rsid w:val="00224A0A"/>
    <w:rsid w:val="002262F1"/>
    <w:rsid w:val="0022713F"/>
    <w:rsid w:val="00243F13"/>
    <w:rsid w:val="00250478"/>
    <w:rsid w:val="0026364E"/>
    <w:rsid w:val="0026622D"/>
    <w:rsid w:val="00271F6A"/>
    <w:rsid w:val="00273A78"/>
    <w:rsid w:val="00282C0C"/>
    <w:rsid w:val="00283097"/>
    <w:rsid w:val="0028478F"/>
    <w:rsid w:val="0028507D"/>
    <w:rsid w:val="002957A2"/>
    <w:rsid w:val="002A1423"/>
    <w:rsid w:val="002A15FA"/>
    <w:rsid w:val="002A29F0"/>
    <w:rsid w:val="002B3001"/>
    <w:rsid w:val="002B426F"/>
    <w:rsid w:val="002C5199"/>
    <w:rsid w:val="002E1D61"/>
    <w:rsid w:val="002E6B4A"/>
    <w:rsid w:val="002F0960"/>
    <w:rsid w:val="003002A2"/>
    <w:rsid w:val="003014AA"/>
    <w:rsid w:val="00311D92"/>
    <w:rsid w:val="0031309B"/>
    <w:rsid w:val="003176CC"/>
    <w:rsid w:val="00347E95"/>
    <w:rsid w:val="00357D4B"/>
    <w:rsid w:val="00371FD0"/>
    <w:rsid w:val="003736A7"/>
    <w:rsid w:val="00386886"/>
    <w:rsid w:val="003B30E1"/>
    <w:rsid w:val="003C3B4E"/>
    <w:rsid w:val="003C5877"/>
    <w:rsid w:val="003D0455"/>
    <w:rsid w:val="003D258B"/>
    <w:rsid w:val="003D5E6B"/>
    <w:rsid w:val="003E15DB"/>
    <w:rsid w:val="003E1F70"/>
    <w:rsid w:val="003E2F0F"/>
    <w:rsid w:val="003E726C"/>
    <w:rsid w:val="003F4726"/>
    <w:rsid w:val="0040366D"/>
    <w:rsid w:val="00404DF7"/>
    <w:rsid w:val="004169FD"/>
    <w:rsid w:val="0044150E"/>
    <w:rsid w:val="00461771"/>
    <w:rsid w:val="0046493B"/>
    <w:rsid w:val="0047735B"/>
    <w:rsid w:val="0048225A"/>
    <w:rsid w:val="004A0F79"/>
    <w:rsid w:val="004A598F"/>
    <w:rsid w:val="004A7705"/>
    <w:rsid w:val="004B1737"/>
    <w:rsid w:val="004B4AA3"/>
    <w:rsid w:val="004B4EDE"/>
    <w:rsid w:val="004B5ABD"/>
    <w:rsid w:val="004C1273"/>
    <w:rsid w:val="004D50E3"/>
    <w:rsid w:val="004D609B"/>
    <w:rsid w:val="004E28DC"/>
    <w:rsid w:val="004E47E5"/>
    <w:rsid w:val="004E4C3A"/>
    <w:rsid w:val="0050081A"/>
    <w:rsid w:val="00504EB2"/>
    <w:rsid w:val="00507865"/>
    <w:rsid w:val="0051010C"/>
    <w:rsid w:val="00511FF9"/>
    <w:rsid w:val="00517807"/>
    <w:rsid w:val="005330E1"/>
    <w:rsid w:val="00542607"/>
    <w:rsid w:val="0055791E"/>
    <w:rsid w:val="0056742A"/>
    <w:rsid w:val="005719D4"/>
    <w:rsid w:val="0057202A"/>
    <w:rsid w:val="00576B35"/>
    <w:rsid w:val="00587CE4"/>
    <w:rsid w:val="00594E83"/>
    <w:rsid w:val="0059614A"/>
    <w:rsid w:val="005A6EE0"/>
    <w:rsid w:val="005D246E"/>
    <w:rsid w:val="005D59D8"/>
    <w:rsid w:val="005F18FA"/>
    <w:rsid w:val="00613F87"/>
    <w:rsid w:val="00632D65"/>
    <w:rsid w:val="00641AB4"/>
    <w:rsid w:val="00647D83"/>
    <w:rsid w:val="00651824"/>
    <w:rsid w:val="00672C53"/>
    <w:rsid w:val="00674361"/>
    <w:rsid w:val="00677CBE"/>
    <w:rsid w:val="00683BFE"/>
    <w:rsid w:val="00690115"/>
    <w:rsid w:val="006A1F68"/>
    <w:rsid w:val="006B34DB"/>
    <w:rsid w:val="006B7C72"/>
    <w:rsid w:val="006C21AB"/>
    <w:rsid w:val="006C6E0A"/>
    <w:rsid w:val="006D1800"/>
    <w:rsid w:val="006D65F7"/>
    <w:rsid w:val="006D682F"/>
    <w:rsid w:val="006E0C79"/>
    <w:rsid w:val="006F54A7"/>
    <w:rsid w:val="00703455"/>
    <w:rsid w:val="00705390"/>
    <w:rsid w:val="0071123B"/>
    <w:rsid w:val="00711442"/>
    <w:rsid w:val="00712B97"/>
    <w:rsid w:val="00724A1A"/>
    <w:rsid w:val="00726C2C"/>
    <w:rsid w:val="00727098"/>
    <w:rsid w:val="007356F4"/>
    <w:rsid w:val="0074664B"/>
    <w:rsid w:val="0075260E"/>
    <w:rsid w:val="00753610"/>
    <w:rsid w:val="00756AA7"/>
    <w:rsid w:val="0079634F"/>
    <w:rsid w:val="007A7CD9"/>
    <w:rsid w:val="007D18C1"/>
    <w:rsid w:val="007E5738"/>
    <w:rsid w:val="007F1978"/>
    <w:rsid w:val="007F735C"/>
    <w:rsid w:val="008058E6"/>
    <w:rsid w:val="00807100"/>
    <w:rsid w:val="00811762"/>
    <w:rsid w:val="00812807"/>
    <w:rsid w:val="00816B23"/>
    <w:rsid w:val="00827190"/>
    <w:rsid w:val="00831128"/>
    <w:rsid w:val="008654BE"/>
    <w:rsid w:val="00870D54"/>
    <w:rsid w:val="00873EA0"/>
    <w:rsid w:val="00890EF7"/>
    <w:rsid w:val="0089194B"/>
    <w:rsid w:val="00897207"/>
    <w:rsid w:val="008A6035"/>
    <w:rsid w:val="008C784B"/>
    <w:rsid w:val="008D334C"/>
    <w:rsid w:val="008D4934"/>
    <w:rsid w:val="008D4DCC"/>
    <w:rsid w:val="008E7403"/>
    <w:rsid w:val="009071A4"/>
    <w:rsid w:val="00907A68"/>
    <w:rsid w:val="00911BE5"/>
    <w:rsid w:val="00945686"/>
    <w:rsid w:val="00952A63"/>
    <w:rsid w:val="009544F1"/>
    <w:rsid w:val="00964094"/>
    <w:rsid w:val="00971C9C"/>
    <w:rsid w:val="009917E6"/>
    <w:rsid w:val="009A05C6"/>
    <w:rsid w:val="009A093F"/>
    <w:rsid w:val="009A7D22"/>
    <w:rsid w:val="009B5147"/>
    <w:rsid w:val="009C1741"/>
    <w:rsid w:val="009F0B3D"/>
    <w:rsid w:val="009F4DAF"/>
    <w:rsid w:val="00A04A45"/>
    <w:rsid w:val="00A119CD"/>
    <w:rsid w:val="00A127FA"/>
    <w:rsid w:val="00A16845"/>
    <w:rsid w:val="00A23465"/>
    <w:rsid w:val="00A23B10"/>
    <w:rsid w:val="00A31071"/>
    <w:rsid w:val="00A332A2"/>
    <w:rsid w:val="00A37891"/>
    <w:rsid w:val="00A5516F"/>
    <w:rsid w:val="00A767A5"/>
    <w:rsid w:val="00AA1BD7"/>
    <w:rsid w:val="00AA32A9"/>
    <w:rsid w:val="00AB225A"/>
    <w:rsid w:val="00AB23D4"/>
    <w:rsid w:val="00AB673E"/>
    <w:rsid w:val="00AB7381"/>
    <w:rsid w:val="00AC1DB2"/>
    <w:rsid w:val="00AD4A40"/>
    <w:rsid w:val="00AE0262"/>
    <w:rsid w:val="00AE4B45"/>
    <w:rsid w:val="00AE555D"/>
    <w:rsid w:val="00AF1972"/>
    <w:rsid w:val="00B35140"/>
    <w:rsid w:val="00B42639"/>
    <w:rsid w:val="00B47250"/>
    <w:rsid w:val="00B50461"/>
    <w:rsid w:val="00B54BD0"/>
    <w:rsid w:val="00B60EEF"/>
    <w:rsid w:val="00B6537C"/>
    <w:rsid w:val="00B755C1"/>
    <w:rsid w:val="00B81C94"/>
    <w:rsid w:val="00B8318F"/>
    <w:rsid w:val="00B92E2A"/>
    <w:rsid w:val="00B942DA"/>
    <w:rsid w:val="00BA0BB0"/>
    <w:rsid w:val="00BA724D"/>
    <w:rsid w:val="00BA7ADC"/>
    <w:rsid w:val="00BB3590"/>
    <w:rsid w:val="00BE2197"/>
    <w:rsid w:val="00BF6220"/>
    <w:rsid w:val="00C2591A"/>
    <w:rsid w:val="00C33CFF"/>
    <w:rsid w:val="00C35927"/>
    <w:rsid w:val="00C361B5"/>
    <w:rsid w:val="00C42D30"/>
    <w:rsid w:val="00C45F03"/>
    <w:rsid w:val="00C46410"/>
    <w:rsid w:val="00C509DA"/>
    <w:rsid w:val="00C56252"/>
    <w:rsid w:val="00C5691D"/>
    <w:rsid w:val="00C63161"/>
    <w:rsid w:val="00C63D78"/>
    <w:rsid w:val="00C85488"/>
    <w:rsid w:val="00C87246"/>
    <w:rsid w:val="00C9393D"/>
    <w:rsid w:val="00CA3A7E"/>
    <w:rsid w:val="00CA46C9"/>
    <w:rsid w:val="00CA7692"/>
    <w:rsid w:val="00CB4BFE"/>
    <w:rsid w:val="00CB4D07"/>
    <w:rsid w:val="00CC5E14"/>
    <w:rsid w:val="00CD0069"/>
    <w:rsid w:val="00CD4AAD"/>
    <w:rsid w:val="00CF2680"/>
    <w:rsid w:val="00CF268E"/>
    <w:rsid w:val="00D04D6D"/>
    <w:rsid w:val="00D2119A"/>
    <w:rsid w:val="00D267CC"/>
    <w:rsid w:val="00D31FC6"/>
    <w:rsid w:val="00D35507"/>
    <w:rsid w:val="00D50935"/>
    <w:rsid w:val="00D55382"/>
    <w:rsid w:val="00D747DC"/>
    <w:rsid w:val="00D81833"/>
    <w:rsid w:val="00D84FF8"/>
    <w:rsid w:val="00D86C72"/>
    <w:rsid w:val="00DA22AB"/>
    <w:rsid w:val="00DA2F77"/>
    <w:rsid w:val="00DA7456"/>
    <w:rsid w:val="00DB09CA"/>
    <w:rsid w:val="00DB1473"/>
    <w:rsid w:val="00DD2E2B"/>
    <w:rsid w:val="00DD555F"/>
    <w:rsid w:val="00DE1716"/>
    <w:rsid w:val="00DF0E52"/>
    <w:rsid w:val="00E00E85"/>
    <w:rsid w:val="00E033F6"/>
    <w:rsid w:val="00E034BC"/>
    <w:rsid w:val="00E05C8E"/>
    <w:rsid w:val="00E257DC"/>
    <w:rsid w:val="00E30789"/>
    <w:rsid w:val="00E335E1"/>
    <w:rsid w:val="00E43244"/>
    <w:rsid w:val="00E54858"/>
    <w:rsid w:val="00E63348"/>
    <w:rsid w:val="00EC1FD2"/>
    <w:rsid w:val="00ED464D"/>
    <w:rsid w:val="00EE2559"/>
    <w:rsid w:val="00EF15CD"/>
    <w:rsid w:val="00EF40F1"/>
    <w:rsid w:val="00EF4630"/>
    <w:rsid w:val="00EF71FB"/>
    <w:rsid w:val="00F01438"/>
    <w:rsid w:val="00F017D3"/>
    <w:rsid w:val="00F122CC"/>
    <w:rsid w:val="00F22356"/>
    <w:rsid w:val="00F43572"/>
    <w:rsid w:val="00F4647D"/>
    <w:rsid w:val="00F47D80"/>
    <w:rsid w:val="00F7020A"/>
    <w:rsid w:val="00F70953"/>
    <w:rsid w:val="00F72B67"/>
    <w:rsid w:val="00F7691B"/>
    <w:rsid w:val="00F91F92"/>
    <w:rsid w:val="00FA66E5"/>
    <w:rsid w:val="00FB20B8"/>
    <w:rsid w:val="00FB4330"/>
    <w:rsid w:val="00FC15C7"/>
    <w:rsid w:val="00FC465A"/>
    <w:rsid w:val="00FD3834"/>
    <w:rsid w:val="00FD61F8"/>
    <w:rsid w:val="00FD758D"/>
    <w:rsid w:val="00FE5971"/>
    <w:rsid w:val="00FE5E8A"/>
    <w:rsid w:val="106207ED"/>
    <w:rsid w:val="1ED450BE"/>
    <w:rsid w:val="4949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91CECE"/>
  <w15:docId w15:val="{0B2D4D71-0DFB-4A71-8619-C925E711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3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3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3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3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3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3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3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3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32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32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32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32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32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32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3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3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32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32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32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32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32A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AB4"/>
  </w:style>
  <w:style w:type="paragraph" w:styleId="Zpat">
    <w:name w:val="footer"/>
    <w:basedOn w:val="Normln"/>
    <w:link w:val="Zpat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1AB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514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514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514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35140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514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F1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A05C6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1B7EDD"/>
    <w:rPr>
      <w:color w:val="96607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E1F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1F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1F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1F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1F70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1D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B42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dvika@phoenixco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py.cz/zakladni?vlastni-body&amp;dim=680c682c169011967745baa0&amp;x=14.3148825&amp;y=48.8096951&amp;z=1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7" ma:contentTypeDescription="Create a new document." ma:contentTypeScope="" ma:versionID="b9900b6376537f577712f52a54e301f3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7556704622615e43dd4bd881f58fd094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393b04-4c36-41cc-aaa3-c9875506791a">
      <UserInfo>
        <DisplayName>Eva Kašparová | PHOENIXCOM</DisplayName>
        <AccountId>48</AccountId>
        <AccountType/>
      </UserInfo>
    </SharedWithUsers>
    <_activity xmlns="096e4e09-9929-4c1e-835a-3fbf577e35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1AD1E-C0F2-44BF-BBC8-6C3DC3142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26B8E-78E6-4912-AF60-D33080202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3F47B5-64EF-41C6-9C92-396BDD3E3649}">
  <ds:schemaRefs>
    <ds:schemaRef ds:uri="http://schemas.microsoft.com/office/2006/metadata/properties"/>
    <ds:schemaRef ds:uri="http://schemas.microsoft.com/office/infopath/2007/PartnerControls"/>
    <ds:schemaRef ds:uri="42393b04-4c36-41cc-aaa3-c9875506791a"/>
    <ds:schemaRef ds:uri="096e4e09-9929-4c1e-835a-3fbf577e35fd"/>
  </ds:schemaRefs>
</ds:datastoreItem>
</file>

<file path=customXml/itemProps4.xml><?xml version="1.0" encoding="utf-8"?>
<ds:datastoreItem xmlns:ds="http://schemas.openxmlformats.org/officeDocument/2006/customXml" ds:itemID="{EA0F0162-9DF0-BF45-A136-A6B0044BB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Hedvika Přibová | PHOENIXCOM</cp:lastModifiedBy>
  <cp:revision>2</cp:revision>
  <dcterms:created xsi:type="dcterms:W3CDTF">2025-05-14T12:48:00Z</dcterms:created>
  <dcterms:modified xsi:type="dcterms:W3CDTF">2025-05-14T12:48:00Z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  <property fmtid="{D5CDD505-2E9C-101B-9397-08002B2CF9AE}" pid="3" name="MediaServiceImageTags">
    <vt:lpwstr/>
  </property>
</Properties>
</file>